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45" w:rsidRPr="005A42D0" w:rsidRDefault="009C1B45" w:rsidP="009C1B45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375FF3">
        <w:rPr>
          <w:b/>
          <w:sz w:val="28"/>
          <w:szCs w:val="24"/>
        </w:rPr>
        <w:t>ÁRAJÁNLAT KÉRÉSI ŰRLAP</w:t>
      </w:r>
      <w:r>
        <w:rPr>
          <w:b/>
          <w:sz w:val="28"/>
          <w:szCs w:val="24"/>
        </w:rPr>
        <w:br/>
      </w:r>
      <w:r w:rsidRPr="005A42D0">
        <w:rPr>
          <w:b/>
          <w:sz w:val="24"/>
          <w:szCs w:val="24"/>
        </w:rPr>
        <w:t>Hűtő- és légtechnikai rendszerszerelő szintvizsga 2020. március 30.</w:t>
      </w:r>
      <w:r w:rsidR="00227095" w:rsidRPr="005A42D0">
        <w:rPr>
          <w:b/>
          <w:sz w:val="24"/>
          <w:szCs w:val="24"/>
        </w:rPr>
        <w:t xml:space="preserve"> 12 fő</w:t>
      </w:r>
    </w:p>
    <w:p w:rsidR="00AE5D29" w:rsidRDefault="00AE5D29" w:rsidP="00AE5D2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AE5D29" w:rsidRDefault="00AE5D29" w:rsidP="00AE5D2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AE5D29" w:rsidRDefault="00AE5D29" w:rsidP="00AE5D2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AE5D29" w:rsidRDefault="00AE5D29" w:rsidP="00AE5D2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AE5D29" w:rsidRDefault="00AE5D29" w:rsidP="00AE5D2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 w:rsidR="005A42D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E5D29" w:rsidRDefault="00AE5D29" w:rsidP="00AE5D2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3"/>
        <w:gridCol w:w="1155"/>
        <w:gridCol w:w="982"/>
        <w:gridCol w:w="1308"/>
        <w:gridCol w:w="1254"/>
        <w:gridCol w:w="1181"/>
        <w:gridCol w:w="1169"/>
      </w:tblGrid>
      <w:tr w:rsidR="0078480F" w:rsidRPr="00B25A51" w:rsidTr="005A42D0">
        <w:trPr>
          <w:trHeight w:val="397"/>
        </w:trPr>
        <w:tc>
          <w:tcPr>
            <w:tcW w:w="3240" w:type="dxa"/>
            <w:gridSpan w:val="2"/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42D0">
              <w:rPr>
                <w:rFonts w:cstheme="minorHAnsi"/>
                <w:b/>
                <w:sz w:val="24"/>
                <w:szCs w:val="24"/>
              </w:rPr>
              <w:t>Megnevezés</w:t>
            </w:r>
          </w:p>
        </w:tc>
        <w:tc>
          <w:tcPr>
            <w:tcW w:w="902" w:type="dxa"/>
            <w:vAlign w:val="center"/>
          </w:tcPr>
          <w:p w:rsidR="009C1B45" w:rsidRPr="005A42D0" w:rsidRDefault="009C1B45" w:rsidP="005A42D0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42D0">
              <w:rPr>
                <w:rFonts w:cstheme="minorHAnsi"/>
                <w:b/>
                <w:sz w:val="24"/>
                <w:szCs w:val="24"/>
              </w:rPr>
              <w:t>Menny</w:t>
            </w:r>
            <w:r w:rsidR="005A42D0">
              <w:rPr>
                <w:rFonts w:cstheme="minorHAnsi"/>
                <w:b/>
                <w:sz w:val="24"/>
                <w:szCs w:val="24"/>
              </w:rPr>
              <w:t>.</w:t>
            </w:r>
            <w:r w:rsidRPr="005A42D0">
              <w:rPr>
                <w:rFonts w:cstheme="minorHAnsi"/>
                <w:b/>
                <w:sz w:val="24"/>
                <w:szCs w:val="24"/>
              </w:rPr>
              <w:br/>
              <w:t>egység</w:t>
            </w:r>
          </w:p>
        </w:tc>
        <w:tc>
          <w:tcPr>
            <w:tcW w:w="1308" w:type="dxa"/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42D0">
              <w:rPr>
                <w:rFonts w:cstheme="minorHAnsi"/>
                <w:b/>
                <w:sz w:val="24"/>
                <w:szCs w:val="24"/>
              </w:rPr>
              <w:t>Mennyiség</w:t>
            </w:r>
          </w:p>
        </w:tc>
        <w:tc>
          <w:tcPr>
            <w:tcW w:w="1260" w:type="dxa"/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42D0">
              <w:rPr>
                <w:rFonts w:cstheme="minorHAnsi"/>
                <w:b/>
                <w:sz w:val="24"/>
                <w:szCs w:val="24"/>
              </w:rPr>
              <w:t>Nettó egységár</w:t>
            </w:r>
          </w:p>
        </w:tc>
        <w:tc>
          <w:tcPr>
            <w:tcW w:w="1181" w:type="dxa"/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42D0">
              <w:rPr>
                <w:rFonts w:cstheme="minorHAnsi"/>
                <w:b/>
                <w:sz w:val="24"/>
                <w:szCs w:val="24"/>
              </w:rPr>
              <w:t>ÁFA</w:t>
            </w:r>
          </w:p>
        </w:tc>
        <w:tc>
          <w:tcPr>
            <w:tcW w:w="1171" w:type="dxa"/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42D0">
              <w:rPr>
                <w:rFonts w:cstheme="minorHAnsi"/>
                <w:b/>
                <w:sz w:val="24"/>
                <w:szCs w:val="24"/>
              </w:rPr>
              <w:t>Összesen</w:t>
            </w: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9C1B45" w:rsidRPr="005A42D0" w:rsidRDefault="00D02307" w:rsidP="00D02307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Horganyzott acélcső ½ ’’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D9468C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szál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D9468C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D02307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Félkemény rézcső 15</w:t>
            </w:r>
            <w:r w:rsidR="00B25A51" w:rsidRPr="005A42D0">
              <w:rPr>
                <w:rFonts w:cstheme="minorHAnsi"/>
                <w:szCs w:val="24"/>
              </w:rPr>
              <w:t>x</w:t>
            </w:r>
            <w:r w:rsidR="002E738B" w:rsidRPr="005A42D0">
              <w:rPr>
                <w:rFonts w:cstheme="minorHAnsi"/>
                <w:szCs w:val="24"/>
              </w:rPr>
              <w:t>1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D9468C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szál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D9468C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PPR cső Na20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D9468C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480F" w:rsidRPr="005A42D0" w:rsidRDefault="0078480F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Ötrétegű cső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78480F" w:rsidRPr="005A42D0" w:rsidRDefault="007833C2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78480F" w:rsidRPr="005A42D0" w:rsidRDefault="007833C2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14,4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8480F" w:rsidRPr="005A42D0" w:rsidRDefault="0078480F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78480F" w:rsidRPr="005A42D0" w:rsidRDefault="0078480F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8480F" w:rsidRPr="005A42D0" w:rsidRDefault="0078480F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Horganyzott T idom ½’’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7833C2" w:rsidP="007833C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Horganyzott B-B könyök ½’’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7833C2" w:rsidP="007833C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PPR toldó karmantyú Na20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7833C2" w:rsidP="007833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PPR végzáró kupak Na20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7833C2" w:rsidP="007833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PPR külső menetes csatlakozó 20x1/2’’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7833C2" w:rsidP="007833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Réz külső menetes forraszvég 15x1/2’’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C1B45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C1B45" w:rsidRPr="005A42D0" w:rsidRDefault="007833C2" w:rsidP="007833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C1B45" w:rsidRPr="005A42D0" w:rsidRDefault="009C1B45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38B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738B" w:rsidRPr="005A42D0" w:rsidRDefault="002E738B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Réz forrasztható karmantyú 15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E738B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2E738B" w:rsidRPr="005A42D0" w:rsidRDefault="007833C2" w:rsidP="007833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E738B" w:rsidRPr="005A42D0" w:rsidRDefault="002E738B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E738B" w:rsidRPr="005A42D0" w:rsidRDefault="002E738B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E738B" w:rsidRPr="005A42D0" w:rsidRDefault="002E738B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38B" w:rsidRPr="00B25A51" w:rsidTr="005A42D0">
        <w:trPr>
          <w:trHeight w:val="397"/>
        </w:trPr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738B" w:rsidRPr="005A42D0" w:rsidRDefault="00B25A51" w:rsidP="00454C3D">
            <w:pPr>
              <w:tabs>
                <w:tab w:val="left" w:pos="1335"/>
              </w:tabs>
              <w:rPr>
                <w:rFonts w:cstheme="minorHAnsi"/>
                <w:szCs w:val="24"/>
              </w:rPr>
            </w:pPr>
            <w:r w:rsidRPr="005A42D0">
              <w:rPr>
                <w:rFonts w:cstheme="minorHAnsi"/>
                <w:szCs w:val="24"/>
              </w:rPr>
              <w:t>Réz forrasztható kupak 18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E738B" w:rsidRPr="005A42D0" w:rsidRDefault="002E738B" w:rsidP="00454C3D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2E738B" w:rsidRPr="005A42D0" w:rsidRDefault="007833C2" w:rsidP="007833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E738B" w:rsidRPr="005A42D0" w:rsidRDefault="002E738B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E738B" w:rsidRPr="005A42D0" w:rsidRDefault="002E738B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E738B" w:rsidRPr="005A42D0" w:rsidRDefault="002E738B" w:rsidP="007F4BE1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80F" w:rsidRPr="00B25A51" w:rsidTr="005A42D0">
        <w:trPr>
          <w:trHeight w:val="343"/>
        </w:trPr>
        <w:tc>
          <w:tcPr>
            <w:tcW w:w="20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A42D0">
              <w:rPr>
                <w:rFonts w:cstheme="minorHAnsi"/>
                <w:sz w:val="24"/>
                <w:szCs w:val="24"/>
              </w:rPr>
              <w:t>Összesen:</w:t>
            </w:r>
          </w:p>
        </w:tc>
        <w:tc>
          <w:tcPr>
            <w:tcW w:w="1171" w:type="dxa"/>
            <w:vAlign w:val="center"/>
          </w:tcPr>
          <w:p w:rsidR="009C1B45" w:rsidRPr="005A42D0" w:rsidRDefault="009C1B45" w:rsidP="00454C3D">
            <w:pPr>
              <w:tabs>
                <w:tab w:val="left" w:pos="133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A42D0">
              <w:rPr>
                <w:rFonts w:cstheme="minorHAnsi"/>
                <w:b/>
                <w:sz w:val="24"/>
                <w:szCs w:val="24"/>
              </w:rPr>
              <w:t xml:space="preserve">54 000 </w:t>
            </w:r>
          </w:p>
        </w:tc>
      </w:tr>
    </w:tbl>
    <w:p w:rsidR="009C1B45" w:rsidRDefault="009C1B45" w:rsidP="009C1B45">
      <w:pPr>
        <w:tabs>
          <w:tab w:val="left" w:leader="underscore" w:pos="4111"/>
        </w:tabs>
        <w:spacing w:before="480" w:after="60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 w:rsidR="007F4BE1">
        <w:rPr>
          <w:sz w:val="24"/>
          <w:szCs w:val="24"/>
        </w:rPr>
        <w:t xml:space="preserve"> </w:t>
      </w:r>
      <w:r w:rsidR="005A42D0">
        <w:rPr>
          <w:sz w:val="24"/>
          <w:szCs w:val="24"/>
        </w:rPr>
        <w:tab/>
      </w:r>
    </w:p>
    <w:p w:rsidR="00FE2701" w:rsidRPr="005A42D0" w:rsidRDefault="009C1B45" w:rsidP="005A42D0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ajánlattevő cégszerű aláírása</w:t>
      </w:r>
      <w:bookmarkStart w:id="0" w:name="_GoBack"/>
      <w:bookmarkEnd w:id="0"/>
    </w:p>
    <w:sectPr w:rsidR="00FE2701" w:rsidRPr="005A42D0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93" w:rsidRDefault="00522B93" w:rsidP="009F5D43">
      <w:pPr>
        <w:spacing w:after="0" w:line="240" w:lineRule="auto"/>
      </w:pPr>
      <w:r>
        <w:separator/>
      </w:r>
    </w:p>
  </w:endnote>
  <w:endnote w:type="continuationSeparator" w:id="0">
    <w:p w:rsidR="00522B93" w:rsidRDefault="00522B93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DF304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8A588E" wp14:editId="5B7421AA">
          <wp:simplePos x="0" y="0"/>
          <wp:positionH relativeFrom="margin">
            <wp:posOffset>-326390</wp:posOffset>
          </wp:positionH>
          <wp:positionV relativeFrom="paragraph">
            <wp:posOffset>-13335</wp:posOffset>
          </wp:positionV>
          <wp:extent cx="6391275" cy="187325"/>
          <wp:effectExtent l="0" t="0" r="9525" b="317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93" w:rsidRDefault="00522B93" w:rsidP="009F5D43">
      <w:pPr>
        <w:spacing w:after="0" w:line="240" w:lineRule="auto"/>
      </w:pPr>
      <w:r>
        <w:separator/>
      </w:r>
    </w:p>
  </w:footnote>
  <w:footnote w:type="continuationSeparator" w:id="0">
    <w:p w:rsidR="00522B93" w:rsidRDefault="00522B93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624759"/>
          <wp:effectExtent l="0" t="0" r="635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624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45"/>
    <w:rsid w:val="00037B5F"/>
    <w:rsid w:val="000B1C55"/>
    <w:rsid w:val="001042A0"/>
    <w:rsid w:val="00106950"/>
    <w:rsid w:val="00143829"/>
    <w:rsid w:val="0019688A"/>
    <w:rsid w:val="001B4069"/>
    <w:rsid w:val="001D2017"/>
    <w:rsid w:val="001E74F2"/>
    <w:rsid w:val="00227095"/>
    <w:rsid w:val="00267B77"/>
    <w:rsid w:val="002708D4"/>
    <w:rsid w:val="002C53FA"/>
    <w:rsid w:val="002E738B"/>
    <w:rsid w:val="003348D0"/>
    <w:rsid w:val="003B3D4B"/>
    <w:rsid w:val="00434C72"/>
    <w:rsid w:val="00450FB7"/>
    <w:rsid w:val="00451FA7"/>
    <w:rsid w:val="0049133F"/>
    <w:rsid w:val="004957C6"/>
    <w:rsid w:val="004E236F"/>
    <w:rsid w:val="00522B93"/>
    <w:rsid w:val="00580648"/>
    <w:rsid w:val="005A42D0"/>
    <w:rsid w:val="005C1A8A"/>
    <w:rsid w:val="005E3A15"/>
    <w:rsid w:val="005F3F3E"/>
    <w:rsid w:val="0060025D"/>
    <w:rsid w:val="00620996"/>
    <w:rsid w:val="00636C29"/>
    <w:rsid w:val="00694EDA"/>
    <w:rsid w:val="006979BD"/>
    <w:rsid w:val="006E0E69"/>
    <w:rsid w:val="006F54E5"/>
    <w:rsid w:val="00711C80"/>
    <w:rsid w:val="007426F9"/>
    <w:rsid w:val="00764C78"/>
    <w:rsid w:val="0077094A"/>
    <w:rsid w:val="007775E5"/>
    <w:rsid w:val="007833C2"/>
    <w:rsid w:val="0078480F"/>
    <w:rsid w:val="0078542A"/>
    <w:rsid w:val="007A4592"/>
    <w:rsid w:val="007F4BE1"/>
    <w:rsid w:val="008208CC"/>
    <w:rsid w:val="00830CA3"/>
    <w:rsid w:val="008A42CF"/>
    <w:rsid w:val="008A6380"/>
    <w:rsid w:val="00903E9E"/>
    <w:rsid w:val="009228B7"/>
    <w:rsid w:val="009353F4"/>
    <w:rsid w:val="009C1B45"/>
    <w:rsid w:val="009F1BAE"/>
    <w:rsid w:val="009F5D43"/>
    <w:rsid w:val="00A14E3D"/>
    <w:rsid w:val="00A1590A"/>
    <w:rsid w:val="00A44060"/>
    <w:rsid w:val="00A75D4E"/>
    <w:rsid w:val="00AD6FCC"/>
    <w:rsid w:val="00AE5D29"/>
    <w:rsid w:val="00AF4B92"/>
    <w:rsid w:val="00B00FF4"/>
    <w:rsid w:val="00B13FD8"/>
    <w:rsid w:val="00B25A51"/>
    <w:rsid w:val="00BA0119"/>
    <w:rsid w:val="00BA2BFE"/>
    <w:rsid w:val="00BD730B"/>
    <w:rsid w:val="00BE0D0B"/>
    <w:rsid w:val="00C86004"/>
    <w:rsid w:val="00CF437D"/>
    <w:rsid w:val="00D02307"/>
    <w:rsid w:val="00D42799"/>
    <w:rsid w:val="00D60D2E"/>
    <w:rsid w:val="00D82AB5"/>
    <w:rsid w:val="00D9468C"/>
    <w:rsid w:val="00D970C1"/>
    <w:rsid w:val="00DF304A"/>
    <w:rsid w:val="00DF68BA"/>
    <w:rsid w:val="00E6091A"/>
    <w:rsid w:val="00F74520"/>
    <w:rsid w:val="00F90EB4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62E5"/>
  <w15:docId w15:val="{49E8E48D-7DE6-4BD7-BF5C-D9AF6C3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character" w:customStyle="1" w:styleId="fontstyle01">
    <w:name w:val="fontstyle01"/>
    <w:basedOn w:val="Bekezdsalapbettpusa"/>
    <w:rsid w:val="00D0230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D023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\Downloads\Blathy_level_sablon_2019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6B5FB-7B12-4218-8A7A-A2D88369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Blathy_level_sablon_2019</Template>
  <TotalTime>4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Barsiné Koch Gyöngyi</dc:creator>
  <cp:lastModifiedBy>Essősy László</cp:lastModifiedBy>
  <cp:revision>5</cp:revision>
  <cp:lastPrinted>2018-11-30T11:40:00Z</cp:lastPrinted>
  <dcterms:created xsi:type="dcterms:W3CDTF">2020-02-13T12:07:00Z</dcterms:created>
  <dcterms:modified xsi:type="dcterms:W3CDTF">2020-02-24T07:42:00Z</dcterms:modified>
</cp:coreProperties>
</file>